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466327" w14:textId="2917FD02" w:rsidR="00C44DD2" w:rsidRPr="00B233B1" w:rsidRDefault="005E7706" w:rsidP="00B233B1">
      <w:pPr>
        <w:jc w:val="center"/>
        <w:rPr>
          <w:rFonts w:ascii="Times New Roman" w:eastAsia="MS Mincho" w:hAnsi="Times New Roman" w:cs="Times New Roman"/>
          <w:sz w:val="28"/>
          <w:lang w:eastAsia="ja-JP"/>
        </w:rPr>
      </w:pPr>
      <w:r w:rsidRPr="005E7706">
        <w:rPr>
          <w:rFonts w:ascii="Times New Roman" w:eastAsia="MS Mincho" w:hAnsi="Times New Roman" w:cs="Times New Roman" w:hint="eastAsia"/>
          <w:sz w:val="28"/>
          <w:lang w:eastAsia="ja-JP"/>
        </w:rPr>
        <w:t>106</w:t>
      </w:r>
      <w:r w:rsidRPr="005E7706">
        <w:rPr>
          <w:rFonts w:ascii="Times New Roman" w:eastAsia="MS Mincho" w:hAnsi="Times New Roman" w:cs="Times New Roman" w:hint="eastAsia"/>
          <w:sz w:val="28"/>
          <w:lang w:eastAsia="ja-JP"/>
        </w:rPr>
        <w:t>学年度</w:t>
      </w:r>
      <w:r w:rsidR="00673BD0">
        <w:rPr>
          <w:rFonts w:ascii="Times New Roman" w:eastAsia="MS Mincho" w:hAnsi="Times New Roman" w:cs="Times New Roman" w:hint="eastAsia"/>
          <w:sz w:val="28"/>
          <w:lang w:eastAsia="ja-JP"/>
        </w:rPr>
        <w:t>「台日</w:t>
      </w:r>
      <w:r w:rsidR="00673BD0">
        <w:rPr>
          <w:rFonts w:ascii="Times New Roman" w:eastAsia="MS Mincho" w:hAnsi="Times New Roman" w:cs="Times New Roman"/>
          <w:sz w:val="28"/>
          <w:lang w:eastAsia="ja-JP"/>
        </w:rPr>
        <w:t>合同</w:t>
      </w:r>
      <w:r w:rsidR="00B43A04" w:rsidRPr="005E7706">
        <w:rPr>
          <w:rFonts w:ascii="Times New Roman" w:eastAsia="MS Mincho" w:hAnsi="Times New Roman" w:cs="Times New Roman"/>
          <w:sz w:val="28"/>
          <w:lang w:eastAsia="ja-JP"/>
        </w:rPr>
        <w:t>発表会</w:t>
      </w:r>
      <w:r w:rsidR="00673BD0">
        <w:rPr>
          <w:rFonts w:ascii="Times New Roman" w:eastAsia="MS Mincho" w:hAnsi="Times New Roman" w:cs="Times New Roman" w:hint="eastAsia"/>
          <w:sz w:val="28"/>
          <w:lang w:eastAsia="ja-JP"/>
        </w:rPr>
        <w:t>」</w:t>
      </w:r>
      <w:r w:rsidR="00D53A05">
        <w:rPr>
          <w:rFonts w:ascii="Times New Roman" w:eastAsia="MS Mincho" w:hAnsi="Times New Roman" w:cs="Times New Roman" w:hint="eastAsia"/>
          <w:sz w:val="28"/>
          <w:lang w:eastAsia="ja-JP"/>
        </w:rPr>
        <w:t>日程</w:t>
      </w:r>
      <w:bookmarkStart w:id="0" w:name="_GoBack"/>
      <w:bookmarkEnd w:id="0"/>
    </w:p>
    <w:p w14:paraId="7154CBD1" w14:textId="69C2CF1B" w:rsidR="00C44DD2" w:rsidRDefault="00C44DD2" w:rsidP="00673BD0">
      <w:pPr>
        <w:pStyle w:val="a8"/>
        <w:numPr>
          <w:ilvl w:val="0"/>
          <w:numId w:val="1"/>
        </w:numPr>
        <w:ind w:leftChars="0"/>
        <w:rPr>
          <w:rFonts w:ascii="Times New Roman" w:eastAsia="MS Mincho" w:hAnsi="Times New Roman" w:cs="Times New Roman"/>
        </w:rPr>
      </w:pPr>
      <w:r w:rsidRPr="00B43A04">
        <w:rPr>
          <w:rFonts w:ascii="Times New Roman" w:eastAsia="MS Mincho" w:hAnsi="Times New Roman" w:cs="Times New Roman"/>
        </w:rPr>
        <w:t>日時</w:t>
      </w:r>
      <w:r w:rsidR="00A65AFF" w:rsidRPr="00B43A04">
        <w:rPr>
          <w:rFonts w:ascii="Times New Roman" w:eastAsia="MS Mincho" w:hAnsi="Times New Roman" w:cs="Times New Roman"/>
        </w:rPr>
        <w:t>：</w:t>
      </w:r>
      <w:r w:rsidR="00B43A04">
        <w:rPr>
          <w:rFonts w:ascii="Times New Roman" w:eastAsia="MS Mincho" w:hAnsi="Times New Roman" w:cs="Times New Roman" w:hint="eastAsia"/>
        </w:rPr>
        <w:t>平成</w:t>
      </w:r>
      <w:r w:rsidR="005E7706">
        <w:rPr>
          <w:rFonts w:ascii="Times New Roman" w:eastAsia="MS Mincho" w:hAnsi="Times New Roman" w:cs="Times New Roman" w:hint="eastAsia"/>
        </w:rPr>
        <w:t>29</w:t>
      </w:r>
      <w:r w:rsidRPr="00B43A04">
        <w:rPr>
          <w:rFonts w:ascii="Times New Roman" w:eastAsia="MS Mincho" w:hAnsi="Times New Roman" w:cs="Times New Roman"/>
        </w:rPr>
        <w:t>年（</w:t>
      </w:r>
      <w:r w:rsidR="005E7706">
        <w:rPr>
          <w:rFonts w:ascii="Times New Roman" w:eastAsia="MS Mincho" w:hAnsi="Times New Roman" w:cs="Times New Roman"/>
        </w:rPr>
        <w:t>201</w:t>
      </w:r>
      <w:r w:rsidR="005E7706">
        <w:rPr>
          <w:rFonts w:ascii="Times New Roman" w:eastAsia="MS Mincho" w:hAnsi="Times New Roman" w:cs="Times New Roman" w:hint="eastAsia"/>
        </w:rPr>
        <w:t>7</w:t>
      </w:r>
      <w:r w:rsidRPr="00B43A04">
        <w:rPr>
          <w:rFonts w:ascii="Times New Roman" w:eastAsia="MS Mincho" w:hAnsi="Times New Roman" w:cs="Times New Roman"/>
        </w:rPr>
        <w:t>）</w:t>
      </w:r>
      <w:r w:rsidR="002F0486" w:rsidRPr="00B43A04">
        <w:rPr>
          <w:rFonts w:ascii="Times New Roman" w:eastAsia="MS Mincho" w:hAnsi="Times New Roman" w:cs="Times New Roman"/>
        </w:rPr>
        <w:t xml:space="preserve"> </w:t>
      </w:r>
      <w:r w:rsidRPr="00B43A04">
        <w:rPr>
          <w:rFonts w:ascii="Times New Roman" w:eastAsia="MS Mincho" w:hAnsi="Times New Roman" w:cs="Times New Roman"/>
        </w:rPr>
        <w:t>12</w:t>
      </w:r>
      <w:r w:rsidRPr="00B43A04">
        <w:rPr>
          <w:rFonts w:ascii="Times New Roman" w:eastAsia="MS Mincho" w:hAnsi="Times New Roman" w:cs="Times New Roman"/>
        </w:rPr>
        <w:t>月</w:t>
      </w:r>
      <w:r w:rsidR="005E7706">
        <w:rPr>
          <w:rFonts w:ascii="Times New Roman" w:eastAsia="MS Mincho" w:hAnsi="Times New Roman" w:cs="Times New Roman" w:hint="eastAsia"/>
        </w:rPr>
        <w:t>27</w:t>
      </w:r>
      <w:r w:rsidR="00B43A04">
        <w:rPr>
          <w:rFonts w:ascii="Times New Roman" w:eastAsia="MS Mincho" w:hAnsi="Times New Roman" w:cs="Times New Roman"/>
        </w:rPr>
        <w:t>日（</w:t>
      </w:r>
      <w:r w:rsidR="005E7706">
        <w:rPr>
          <w:rFonts w:ascii="Times New Roman" w:eastAsia="MS Mincho" w:hAnsi="Times New Roman" w:cs="Times New Roman" w:hint="eastAsia"/>
        </w:rPr>
        <w:t>水</w:t>
      </w:r>
      <w:r w:rsidRPr="00B43A04">
        <w:rPr>
          <w:rFonts w:ascii="Times New Roman" w:eastAsia="MS Mincho" w:hAnsi="Times New Roman" w:cs="Times New Roman"/>
        </w:rPr>
        <w:t>）</w:t>
      </w:r>
      <w:r w:rsidR="00B958C9">
        <w:rPr>
          <w:rFonts w:ascii="Times New Roman" w:eastAsia="MS Mincho" w:hAnsi="Times New Roman" w:cs="Times New Roman" w:hint="eastAsia"/>
        </w:rPr>
        <w:t xml:space="preserve">　</w:t>
      </w:r>
      <w:r w:rsidR="00B958C9">
        <w:rPr>
          <w:rFonts w:ascii="Times New Roman" w:eastAsia="MS Mincho" w:hAnsi="Times New Roman" w:cs="Times New Roman" w:hint="eastAsia"/>
        </w:rPr>
        <w:t>13:00-</w:t>
      </w:r>
      <w:r w:rsidR="0079016C">
        <w:rPr>
          <w:rFonts w:ascii="Times New Roman" w:eastAsia="MS Mincho" w:hAnsi="Times New Roman" w:cs="Times New Roman" w:hint="eastAsia"/>
        </w:rPr>
        <w:t>18</w:t>
      </w:r>
      <w:r w:rsidR="00B958C9">
        <w:rPr>
          <w:rFonts w:ascii="Times New Roman" w:eastAsia="MS Mincho" w:hAnsi="Times New Roman" w:cs="Times New Roman" w:hint="eastAsia"/>
        </w:rPr>
        <w:t>:</w:t>
      </w:r>
      <w:r w:rsidR="0079016C">
        <w:rPr>
          <w:rFonts w:ascii="Times New Roman" w:eastAsia="MS Mincho" w:hAnsi="Times New Roman" w:cs="Times New Roman" w:hint="eastAsia"/>
        </w:rPr>
        <w:t>0</w:t>
      </w:r>
      <w:r w:rsidR="00B958C9">
        <w:rPr>
          <w:rFonts w:ascii="Times New Roman" w:eastAsia="MS Mincho" w:hAnsi="Times New Roman" w:cs="Times New Roman" w:hint="eastAsia"/>
        </w:rPr>
        <w:t>0</w:t>
      </w:r>
    </w:p>
    <w:p w14:paraId="7EF66A4F" w14:textId="4D6B513A" w:rsidR="00C21E1B" w:rsidRPr="00673BD0" w:rsidRDefault="00C21E1B" w:rsidP="00673BD0">
      <w:pPr>
        <w:pStyle w:val="a8"/>
        <w:numPr>
          <w:ilvl w:val="0"/>
          <w:numId w:val="1"/>
        </w:numPr>
        <w:ind w:leftChars="0"/>
        <w:rPr>
          <w:rFonts w:ascii="Times New Roman" w:eastAsia="MS Mincho" w:hAnsi="Times New Roman" w:cs="Times New Roman"/>
          <w:lang w:eastAsia="ja-JP"/>
        </w:rPr>
      </w:pPr>
      <w:r>
        <w:rPr>
          <w:rFonts w:ascii="Times New Roman" w:eastAsia="MS Mincho" w:hAnsi="Times New Roman" w:cs="Times New Roman" w:hint="eastAsia"/>
          <w:lang w:eastAsia="ja-JP"/>
        </w:rPr>
        <w:t>場所：</w:t>
      </w:r>
      <w:r w:rsidRPr="00C21E1B">
        <w:rPr>
          <w:rFonts w:ascii="Times New Roman" w:eastAsia="MS Mincho" w:hAnsi="Times New Roman" w:cs="Times New Roman"/>
          <w:lang w:eastAsia="ja-JP"/>
        </w:rPr>
        <w:t>致理科技大</w:t>
      </w:r>
      <w:r w:rsidRPr="00C21E1B">
        <w:rPr>
          <w:rFonts w:ascii="Times New Roman" w:eastAsia="MS Mincho" w:hAnsi="Times New Roman" w:cs="Times New Roman" w:hint="eastAsia"/>
          <w:lang w:eastAsia="ja-JP"/>
        </w:rPr>
        <w:t>学</w:t>
      </w:r>
      <w:r w:rsidRPr="00C21E1B">
        <w:rPr>
          <w:rFonts w:ascii="Times New Roman" w:eastAsia="MS Mincho" w:hAnsi="Times New Roman" w:cs="Times New Roman"/>
          <w:lang w:eastAsia="ja-JP"/>
        </w:rPr>
        <w:t xml:space="preserve">  </w:t>
      </w:r>
      <w:r w:rsidR="00D51AA6">
        <w:rPr>
          <w:rFonts w:ascii="Times New Roman" w:eastAsia="新細明體" w:hAnsi="Times New Roman" w:cs="Times New Roman" w:hint="eastAsia"/>
        </w:rPr>
        <w:t>人文</w:t>
      </w:r>
      <w:r w:rsidRPr="00C21E1B">
        <w:rPr>
          <w:rFonts w:ascii="Times New Roman" w:eastAsia="MS Mincho" w:hAnsi="Times New Roman" w:cs="Times New Roman" w:hint="eastAsia"/>
          <w:lang w:eastAsia="ja-JP"/>
        </w:rPr>
        <w:t>大楼</w:t>
      </w:r>
      <w:r w:rsidRPr="00C21E1B">
        <w:rPr>
          <w:rFonts w:ascii="Times New Roman" w:eastAsia="MS Mincho" w:hAnsi="Times New Roman" w:cs="Times New Roman"/>
          <w:lang w:eastAsia="ja-JP"/>
        </w:rPr>
        <w:t xml:space="preserve"> </w:t>
      </w:r>
      <w:r w:rsidR="00D51AA6">
        <w:rPr>
          <w:rFonts w:ascii="新細明體" w:eastAsia="新細明體" w:hAnsi="新細明體" w:cs="Times New Roman" w:hint="eastAsia"/>
        </w:rPr>
        <w:t>8</w:t>
      </w:r>
      <w:r w:rsidRPr="00C21E1B">
        <w:rPr>
          <w:rFonts w:ascii="Times New Roman" w:eastAsia="MS Mincho" w:hAnsi="Times New Roman" w:cs="Times New Roman" w:hint="eastAsia"/>
          <w:lang w:eastAsia="ja-JP"/>
        </w:rPr>
        <w:t>階</w:t>
      </w:r>
      <w:r w:rsidRPr="00C21E1B">
        <w:rPr>
          <w:rFonts w:ascii="Times New Roman" w:eastAsia="MS Mincho" w:hAnsi="Times New Roman" w:cs="Times New Roman"/>
          <w:lang w:eastAsia="ja-JP"/>
        </w:rPr>
        <w:t xml:space="preserve"> </w:t>
      </w:r>
      <w:r w:rsidRPr="00C21E1B">
        <w:rPr>
          <w:rFonts w:ascii="Times New Roman" w:eastAsia="MS Mincho" w:hAnsi="Times New Roman" w:cs="Times New Roman" w:hint="eastAsia"/>
          <w:lang w:eastAsia="ja-JP"/>
        </w:rPr>
        <w:t>ホール</w:t>
      </w:r>
    </w:p>
    <w:p w14:paraId="6EF6302E" w14:textId="606DDE3A" w:rsidR="00ED1B11" w:rsidRPr="00B43A04" w:rsidRDefault="00C21E1B" w:rsidP="000B7528">
      <w:pPr>
        <w:rPr>
          <w:rFonts w:ascii="Times New Roman" w:eastAsia="MS Mincho" w:hAnsi="Times New Roman" w:cs="Times New Roman"/>
          <w:lang w:eastAsia="ja-JP"/>
        </w:rPr>
      </w:pPr>
      <w:r>
        <w:rPr>
          <w:rFonts w:ascii="Times New Roman" w:eastAsia="MS Mincho" w:hAnsi="Times New Roman" w:cs="Times New Roman" w:hint="eastAsia"/>
          <w:lang w:eastAsia="ja-JP"/>
        </w:rPr>
        <w:t>三</w:t>
      </w:r>
      <w:r w:rsidR="00B43A04">
        <w:rPr>
          <w:rFonts w:ascii="Times New Roman" w:eastAsia="MS Mincho" w:hAnsi="Times New Roman" w:cs="Times New Roman"/>
          <w:lang w:eastAsia="ja-JP"/>
        </w:rPr>
        <w:t>、</w:t>
      </w:r>
      <w:r w:rsidR="00B43A04">
        <w:rPr>
          <w:rFonts w:ascii="Times New Roman" w:eastAsia="MS Mincho" w:hAnsi="Times New Roman" w:cs="Times New Roman" w:hint="eastAsia"/>
          <w:lang w:eastAsia="ja-JP"/>
        </w:rPr>
        <w:t>大会日程</w:t>
      </w:r>
    </w:p>
    <w:tbl>
      <w:tblPr>
        <w:tblStyle w:val="a7"/>
        <w:tblW w:w="8532" w:type="dxa"/>
        <w:tblLook w:val="04A0" w:firstRow="1" w:lastRow="0" w:firstColumn="1" w:lastColumn="0" w:noHBand="0" w:noVBand="1"/>
      </w:tblPr>
      <w:tblGrid>
        <w:gridCol w:w="1126"/>
        <w:gridCol w:w="840"/>
        <w:gridCol w:w="3168"/>
        <w:gridCol w:w="3398"/>
      </w:tblGrid>
      <w:tr w:rsidR="004C3FC4" w:rsidRPr="00B43A04" w14:paraId="268D1AE0" w14:textId="77777777" w:rsidTr="008C5032">
        <w:trPr>
          <w:trHeight w:val="233"/>
        </w:trPr>
        <w:tc>
          <w:tcPr>
            <w:tcW w:w="1126" w:type="dxa"/>
          </w:tcPr>
          <w:p w14:paraId="199EA72B" w14:textId="21BB754A" w:rsidR="004C3FC4" w:rsidRPr="003267B1" w:rsidRDefault="004C3FC4" w:rsidP="000B752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  <w:r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1</w:t>
            </w:r>
            <w:r w:rsidRPr="003267B1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2</w:t>
            </w:r>
            <w:r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:</w:t>
            </w:r>
            <w:r w:rsidRPr="003267B1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3</w:t>
            </w:r>
            <w:r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40" w:type="dxa"/>
          </w:tcPr>
          <w:p w14:paraId="767FD890" w14:textId="77777777" w:rsidR="004C3FC4" w:rsidRPr="003267B1" w:rsidRDefault="004C3FC4" w:rsidP="000B752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  <w:r w:rsidRPr="003267B1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受付</w:t>
            </w:r>
          </w:p>
        </w:tc>
        <w:tc>
          <w:tcPr>
            <w:tcW w:w="6566" w:type="dxa"/>
            <w:gridSpan w:val="2"/>
          </w:tcPr>
          <w:p w14:paraId="298D2339" w14:textId="77777777" w:rsidR="004C3FC4" w:rsidRPr="003267B1" w:rsidRDefault="004C3FC4" w:rsidP="00FA0E39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</w:p>
        </w:tc>
      </w:tr>
      <w:tr w:rsidR="00ED1B11" w:rsidRPr="002C2FCC" w14:paraId="5D4E2D96" w14:textId="77777777" w:rsidTr="008C5032">
        <w:trPr>
          <w:trHeight w:val="1570"/>
        </w:trPr>
        <w:tc>
          <w:tcPr>
            <w:tcW w:w="1126" w:type="dxa"/>
          </w:tcPr>
          <w:p w14:paraId="0E4CBCB3" w14:textId="42236C4E" w:rsidR="00ED1B11" w:rsidRPr="003267B1" w:rsidRDefault="004C3FC4" w:rsidP="000B752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  <w:r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13:</w:t>
            </w:r>
            <w:r w:rsidRPr="003267B1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0</w:t>
            </w:r>
            <w:r w:rsidR="00ED1B11"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40" w:type="dxa"/>
          </w:tcPr>
          <w:p w14:paraId="30EFD0C8" w14:textId="77777777" w:rsidR="00ED1B11" w:rsidRPr="003267B1" w:rsidRDefault="00ED1B11" w:rsidP="000B752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  <w:r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開幕式</w:t>
            </w:r>
          </w:p>
        </w:tc>
        <w:tc>
          <w:tcPr>
            <w:tcW w:w="6566" w:type="dxa"/>
            <w:gridSpan w:val="2"/>
          </w:tcPr>
          <w:p w14:paraId="5BC36559" w14:textId="73BC07AE" w:rsidR="00673BD0" w:rsidRPr="003267B1" w:rsidRDefault="00673BD0" w:rsidP="000B752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  <w:r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鄧</w:t>
            </w:r>
            <w:r w:rsidR="00ED1B11"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主任</w:t>
            </w:r>
            <w:proofErr w:type="gramStart"/>
            <w:r w:rsidR="00ED1B11"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（</w:t>
            </w:r>
            <w:proofErr w:type="gramEnd"/>
            <w:r w:rsidR="00ED1B11"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致理科技大学）</w:t>
            </w:r>
            <w:r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挨拶</w:t>
            </w:r>
          </w:p>
          <w:p w14:paraId="6D2C2D73" w14:textId="7213DD1F" w:rsidR="00ED1B11" w:rsidRPr="003267B1" w:rsidRDefault="00ED1B11" w:rsidP="000B7528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3267B1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伊佐田文彦教授（関西大学）ご挨拶</w:t>
            </w:r>
          </w:p>
          <w:p w14:paraId="0DA61697" w14:textId="77777777" w:rsidR="00673BD0" w:rsidRPr="003267B1" w:rsidRDefault="00ED1B11" w:rsidP="006F0839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3267B1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伊佐田百合子教授（関西学院大学）</w:t>
            </w:r>
            <w:r w:rsidR="00673BD0" w:rsidRPr="003267B1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ご挨拶</w:t>
            </w:r>
          </w:p>
          <w:p w14:paraId="2B60978A" w14:textId="77777777" w:rsidR="00673BD0" w:rsidRPr="003267B1" w:rsidRDefault="00ED1B11" w:rsidP="006F0839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3267B1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大藪亮准教授（岡山理科大学）ご挨拶</w:t>
            </w:r>
          </w:p>
          <w:p w14:paraId="7A06433B" w14:textId="33A24AEC" w:rsidR="00ED1B11" w:rsidRPr="003267B1" w:rsidRDefault="00ED1B11" w:rsidP="006F0839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3267B1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発表規則説明</w:t>
            </w:r>
          </w:p>
        </w:tc>
      </w:tr>
      <w:tr w:rsidR="007C47B8" w:rsidRPr="002C2FCC" w14:paraId="7A4CC6E8" w14:textId="77777777" w:rsidTr="008C5032">
        <w:trPr>
          <w:trHeight w:val="255"/>
        </w:trPr>
        <w:tc>
          <w:tcPr>
            <w:tcW w:w="1126" w:type="dxa"/>
            <w:vMerge w:val="restart"/>
          </w:tcPr>
          <w:p w14:paraId="1B37B6C6" w14:textId="2F61A596" w:rsidR="00207CC7" w:rsidRPr="003267B1" w:rsidRDefault="00775873" w:rsidP="000B7528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13:</w:t>
            </w:r>
            <w:r w:rsidRPr="003267B1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10</w:t>
            </w:r>
            <w:r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-1</w:t>
            </w:r>
            <w:r w:rsidRPr="003267B1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4</w:t>
            </w:r>
            <w:r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:</w:t>
            </w:r>
            <w:r w:rsidR="002C2FCC" w:rsidRPr="003267B1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30</w:t>
            </w:r>
          </w:p>
        </w:tc>
        <w:tc>
          <w:tcPr>
            <w:tcW w:w="840" w:type="dxa"/>
            <w:vMerge w:val="restart"/>
          </w:tcPr>
          <w:p w14:paraId="436B9741" w14:textId="77777777" w:rsidR="00207CC7" w:rsidRPr="003267B1" w:rsidRDefault="00207CC7" w:rsidP="000B7528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第一</w:t>
            </w:r>
            <w:r w:rsidRPr="003267B1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部</w:t>
            </w:r>
          </w:p>
        </w:tc>
        <w:tc>
          <w:tcPr>
            <w:tcW w:w="3168" w:type="dxa"/>
          </w:tcPr>
          <w:p w14:paraId="564C7FCF" w14:textId="34BBBC79" w:rsidR="00207CC7" w:rsidRPr="003267B1" w:rsidRDefault="00FB6361" w:rsidP="00FB6361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3267B1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本番までの軌跡</w:t>
            </w:r>
            <w:r w:rsidRPr="003267B1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 xml:space="preserve"> ―</w:t>
            </w:r>
            <w:r w:rsidRPr="003267B1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香川県の素晴らしさを発見及びコンテストへの参加経験談</w:t>
            </w:r>
            <w:r w:rsidRPr="003267B1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―</w:t>
            </w:r>
          </w:p>
        </w:tc>
        <w:tc>
          <w:tcPr>
            <w:tcW w:w="3398" w:type="dxa"/>
          </w:tcPr>
          <w:p w14:paraId="4FD00496" w14:textId="5FC44480" w:rsidR="00207CC7" w:rsidRPr="003267B1" w:rsidRDefault="00FB6361" w:rsidP="00FB6361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  <w:proofErr w:type="gramStart"/>
            <w:r w:rsidRPr="003267B1">
              <w:rPr>
                <w:rFonts w:ascii="Times New Roman" w:eastAsia="MS Mincho" w:hAnsi="Times New Roman" w:cs="Times New Roman" w:hint="eastAsia"/>
                <w:sz w:val="21"/>
                <w:szCs w:val="21"/>
              </w:rPr>
              <w:t>（</w:t>
            </w:r>
            <w:proofErr w:type="gramEnd"/>
            <w:r w:rsidRPr="003267B1">
              <w:rPr>
                <w:rFonts w:ascii="Times New Roman" w:eastAsia="MS Mincho" w:hAnsi="Times New Roman" w:cs="Times New Roman" w:hint="eastAsia"/>
                <w:sz w:val="21"/>
                <w:szCs w:val="21"/>
              </w:rPr>
              <w:t>致理科技大学）</w:t>
            </w:r>
            <w:r w:rsidRPr="00D644EF">
              <w:rPr>
                <w:rFonts w:ascii="細明體" w:eastAsia="細明體" w:hAnsi="細明體" w:cs="細明體" w:hint="eastAsia"/>
                <w:sz w:val="21"/>
                <w:szCs w:val="21"/>
              </w:rPr>
              <w:t>吳</w:t>
            </w:r>
            <w:r w:rsidRPr="00D644EF">
              <w:rPr>
                <w:rFonts w:ascii="MS Mincho" w:eastAsia="MS Mincho" w:hAnsi="MS Mincho" w:cs="MS Mincho" w:hint="eastAsia"/>
                <w:sz w:val="21"/>
                <w:szCs w:val="21"/>
              </w:rPr>
              <w:t>佳芩</w:t>
            </w:r>
            <w:r>
              <w:rPr>
                <w:rFonts w:ascii="MS Mincho" w:eastAsia="MS Mincho" w:hAnsi="MS Mincho" w:cs="MS Mincho" w:hint="eastAsia"/>
                <w:sz w:val="21"/>
                <w:szCs w:val="21"/>
              </w:rPr>
              <w:t>、</w:t>
            </w:r>
            <w:r w:rsidRPr="00D644EF">
              <w:rPr>
                <w:rFonts w:ascii="MS Mincho" w:eastAsia="MS Mincho" w:hAnsi="MS Mincho" w:cs="MS Mincho" w:hint="eastAsia"/>
                <w:sz w:val="21"/>
                <w:szCs w:val="21"/>
              </w:rPr>
              <w:t>邱鈺倢</w:t>
            </w:r>
            <w:r>
              <w:rPr>
                <w:rFonts w:ascii="MS Mincho" w:eastAsia="MS Mincho" w:hAnsi="MS Mincho" w:cs="MS Mincho" w:hint="eastAsia"/>
                <w:sz w:val="21"/>
                <w:szCs w:val="21"/>
              </w:rPr>
              <w:t>、</w:t>
            </w:r>
            <w:r w:rsidRPr="00D644EF">
              <w:rPr>
                <w:rFonts w:ascii="MS Mincho" w:eastAsia="MS Mincho" w:hAnsi="MS Mincho" w:cs="Times New Roman" w:hint="eastAsia"/>
                <w:sz w:val="21"/>
                <w:szCs w:val="21"/>
              </w:rPr>
              <w:t>邱亦安、張瑞珊</w:t>
            </w:r>
            <w:r>
              <w:rPr>
                <w:rFonts w:ascii="MS Mincho" w:eastAsia="MS Mincho" w:hAnsi="MS Mincho" w:cs="Times New Roman" w:hint="eastAsia"/>
                <w:sz w:val="21"/>
                <w:szCs w:val="21"/>
              </w:rPr>
              <w:t>、</w:t>
            </w:r>
            <w:r w:rsidRPr="00D644EF">
              <w:rPr>
                <w:rFonts w:ascii="MS Mincho" w:eastAsia="MS Mincho" w:hAnsi="MS Mincho" w:cs="Times New Roman" w:hint="eastAsia"/>
                <w:sz w:val="21"/>
                <w:szCs w:val="21"/>
              </w:rPr>
              <w:t>鄧芳宜</w:t>
            </w:r>
          </w:p>
        </w:tc>
      </w:tr>
      <w:tr w:rsidR="007C47B8" w:rsidRPr="002C2FCC" w14:paraId="25E9F73A" w14:textId="77777777" w:rsidTr="008C5032">
        <w:trPr>
          <w:trHeight w:val="237"/>
        </w:trPr>
        <w:tc>
          <w:tcPr>
            <w:tcW w:w="1126" w:type="dxa"/>
            <w:vMerge/>
          </w:tcPr>
          <w:p w14:paraId="6E779901" w14:textId="77777777" w:rsidR="00207CC7" w:rsidRPr="003267B1" w:rsidRDefault="00207CC7" w:rsidP="000B752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</w:p>
        </w:tc>
        <w:tc>
          <w:tcPr>
            <w:tcW w:w="840" w:type="dxa"/>
            <w:vMerge/>
          </w:tcPr>
          <w:p w14:paraId="7D35BCC3" w14:textId="77777777" w:rsidR="00207CC7" w:rsidRPr="003267B1" w:rsidRDefault="00207CC7" w:rsidP="000B752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</w:p>
        </w:tc>
        <w:tc>
          <w:tcPr>
            <w:tcW w:w="3168" w:type="dxa"/>
          </w:tcPr>
          <w:p w14:paraId="7B175CEA" w14:textId="15E10703" w:rsidR="00207CC7" w:rsidRPr="003267B1" w:rsidRDefault="00FB6361" w:rsidP="000B7528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3267B1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駅ナカに関する消費者行動の台日比較研究</w:t>
            </w:r>
          </w:p>
        </w:tc>
        <w:tc>
          <w:tcPr>
            <w:tcW w:w="3398" w:type="dxa"/>
          </w:tcPr>
          <w:p w14:paraId="4A547A70" w14:textId="2BBD9E86" w:rsidR="00207CC7" w:rsidRPr="003267B1" w:rsidRDefault="00FB6361" w:rsidP="00C21E1B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  <w:proofErr w:type="gramStart"/>
            <w:r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（</w:t>
            </w:r>
            <w:proofErr w:type="gramEnd"/>
            <w:r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関西大学）亀井万里子、小山優介、田坂純也、野澤真理子、呉曦</w:t>
            </w:r>
          </w:p>
        </w:tc>
      </w:tr>
      <w:tr w:rsidR="007C47B8" w:rsidRPr="002C2FCC" w14:paraId="63679EFD" w14:textId="77777777" w:rsidTr="008C5032">
        <w:trPr>
          <w:trHeight w:val="299"/>
        </w:trPr>
        <w:tc>
          <w:tcPr>
            <w:tcW w:w="1126" w:type="dxa"/>
            <w:vMerge/>
          </w:tcPr>
          <w:p w14:paraId="1BBE2C10" w14:textId="77777777" w:rsidR="00207CC7" w:rsidRPr="003267B1" w:rsidRDefault="00207CC7" w:rsidP="000B752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</w:p>
        </w:tc>
        <w:tc>
          <w:tcPr>
            <w:tcW w:w="840" w:type="dxa"/>
            <w:vMerge/>
          </w:tcPr>
          <w:p w14:paraId="69AD19EE" w14:textId="77777777" w:rsidR="00207CC7" w:rsidRPr="003267B1" w:rsidRDefault="00207CC7" w:rsidP="000B752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</w:p>
        </w:tc>
        <w:tc>
          <w:tcPr>
            <w:tcW w:w="3168" w:type="dxa"/>
          </w:tcPr>
          <w:p w14:paraId="20B58B33" w14:textId="1AD91AAC" w:rsidR="00207CC7" w:rsidRPr="003267B1" w:rsidRDefault="00FB6361" w:rsidP="00FB6361">
            <w:pPr>
              <w:rPr>
                <w:rFonts w:ascii="Times New Roman" w:eastAsia="新細明體" w:hAnsi="Times New Roman" w:cs="Times New Roman"/>
                <w:sz w:val="21"/>
                <w:szCs w:val="21"/>
                <w:lang w:eastAsia="ja-JP"/>
              </w:rPr>
            </w:pPr>
            <w:r w:rsidRPr="003267B1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日本の女子オタクの消費行動に関する研究：多様な女子オタの生態と女子オタ間の関係性</w:t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t>e</w:t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t>ールの高雄を</w:t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t>15</w:t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t>、江曼萍、莊宜蓁、蔡霈錡</w:t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  <w:r w:rsidRPr="003267B1">
              <w:rPr>
                <w:rFonts w:ascii="Times New Roman" w:eastAsia="MS Mincho" w:hAnsi="Times New Roman" w:cs="Times New Roman"/>
                <w:vanish/>
                <w:sz w:val="21"/>
                <w:szCs w:val="21"/>
                <w:lang w:eastAsia="ja-JP"/>
              </w:rPr>
              <w:pgNum/>
            </w:r>
          </w:p>
        </w:tc>
        <w:tc>
          <w:tcPr>
            <w:tcW w:w="3398" w:type="dxa"/>
          </w:tcPr>
          <w:p w14:paraId="6FA9E29D" w14:textId="4B9B9C07" w:rsidR="00207CC7" w:rsidRPr="001605B8" w:rsidRDefault="00FB6361" w:rsidP="00FB6361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3267B1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（岡山理科大学）森茉奈美、橘麗名、中川裕樹、那須紀宏、劉鎖梅、市村綾理、金丸優里、中村裕介、ハードックチン、安田真弓</w:t>
            </w:r>
          </w:p>
        </w:tc>
      </w:tr>
      <w:tr w:rsidR="00ED1B11" w:rsidRPr="002C2FCC" w14:paraId="34618FB5" w14:textId="77777777" w:rsidTr="008C5032">
        <w:trPr>
          <w:trHeight w:val="311"/>
        </w:trPr>
        <w:tc>
          <w:tcPr>
            <w:tcW w:w="1126" w:type="dxa"/>
          </w:tcPr>
          <w:p w14:paraId="194B36CA" w14:textId="6CCE5556" w:rsidR="00ED1B11" w:rsidRPr="003267B1" w:rsidRDefault="00775873" w:rsidP="000B7528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1</w:t>
            </w:r>
            <w:r w:rsidRPr="003267B1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4</w:t>
            </w:r>
            <w:r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:</w:t>
            </w:r>
            <w:r w:rsidR="00437206" w:rsidRPr="003267B1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30</w:t>
            </w:r>
            <w:r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-1</w:t>
            </w:r>
            <w:r w:rsidR="00437206" w:rsidRPr="003267B1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4</w:t>
            </w:r>
            <w:r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:</w:t>
            </w:r>
            <w:r w:rsidR="002C2FCC" w:rsidRPr="003267B1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45</w:t>
            </w:r>
          </w:p>
        </w:tc>
        <w:tc>
          <w:tcPr>
            <w:tcW w:w="7406" w:type="dxa"/>
            <w:gridSpan w:val="3"/>
          </w:tcPr>
          <w:p w14:paraId="09C70D9A" w14:textId="34ED608F" w:rsidR="00ED1B11" w:rsidRPr="003267B1" w:rsidRDefault="00ED1B11" w:rsidP="003D2DC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  <w:r w:rsidRPr="003267B1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休憩</w:t>
            </w:r>
          </w:p>
        </w:tc>
      </w:tr>
      <w:tr w:rsidR="00C21E1B" w:rsidRPr="002C2FCC" w14:paraId="1AE43CF9" w14:textId="77777777" w:rsidTr="008C5032">
        <w:trPr>
          <w:trHeight w:val="231"/>
        </w:trPr>
        <w:tc>
          <w:tcPr>
            <w:tcW w:w="1126" w:type="dxa"/>
            <w:vMerge w:val="restart"/>
          </w:tcPr>
          <w:p w14:paraId="1F9C1FBA" w14:textId="4EEF5274" w:rsidR="00C21E1B" w:rsidRPr="003267B1" w:rsidRDefault="00775873" w:rsidP="000B7528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1</w:t>
            </w:r>
            <w:r w:rsidR="00437206" w:rsidRPr="003267B1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4</w:t>
            </w:r>
            <w:r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:</w:t>
            </w:r>
            <w:r w:rsidR="002C2FCC" w:rsidRPr="003267B1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45</w:t>
            </w:r>
            <w:r w:rsidR="00437206"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-1</w:t>
            </w:r>
            <w:r w:rsidR="00437206" w:rsidRPr="003267B1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5</w:t>
            </w:r>
            <w:r w:rsidR="00C21E1B"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:</w:t>
            </w:r>
            <w:r w:rsidR="00437206" w:rsidRPr="003267B1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35</w:t>
            </w:r>
          </w:p>
        </w:tc>
        <w:tc>
          <w:tcPr>
            <w:tcW w:w="840" w:type="dxa"/>
            <w:vMerge w:val="restart"/>
          </w:tcPr>
          <w:p w14:paraId="4379F4C4" w14:textId="188F9CF8" w:rsidR="00C21E1B" w:rsidRPr="003267B1" w:rsidRDefault="00C21E1B" w:rsidP="000B752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  <w:r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第二</w:t>
            </w:r>
            <w:r w:rsidRPr="003267B1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部</w:t>
            </w:r>
          </w:p>
        </w:tc>
        <w:tc>
          <w:tcPr>
            <w:tcW w:w="3168" w:type="dxa"/>
          </w:tcPr>
          <w:p w14:paraId="38AFE702" w14:textId="1CC13907" w:rsidR="00C21E1B" w:rsidRPr="003267B1" w:rsidRDefault="002C2FCC" w:rsidP="007C47B8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3267B1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大学生活の充実度とキャリアビジョンに関する台日比較研究</w:t>
            </w:r>
          </w:p>
        </w:tc>
        <w:tc>
          <w:tcPr>
            <w:tcW w:w="3398" w:type="dxa"/>
            <w:tcBorders>
              <w:bottom w:val="single" w:sz="4" w:space="0" w:color="auto"/>
            </w:tcBorders>
          </w:tcPr>
          <w:p w14:paraId="4F3E0F78" w14:textId="4EB529E4" w:rsidR="00C21E1B" w:rsidRPr="003267B1" w:rsidRDefault="00C21E1B" w:rsidP="002C2FCC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3267B1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（関西学院大学）</w:t>
            </w:r>
            <w:r w:rsidR="002C2FCC"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服部千波</w:t>
            </w:r>
            <w:r w:rsidR="002C2FCC" w:rsidRPr="003267B1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、</w:t>
            </w:r>
            <w:r w:rsidR="002C2FCC"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藤原翼</w:t>
            </w:r>
            <w:r w:rsidR="002C2FCC" w:rsidRPr="003267B1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、</w:t>
            </w:r>
            <w:hyperlink r:id="rId8" w:tooltip="西川 享良" w:history="1">
              <w:r w:rsidR="002C2FCC" w:rsidRPr="003267B1">
                <w:rPr>
                  <w:rFonts w:ascii="Times New Roman" w:eastAsia="MS Mincho" w:hAnsi="Times New Roman" w:cs="Times New Roman"/>
                  <w:sz w:val="21"/>
                  <w:szCs w:val="21"/>
                </w:rPr>
                <w:t>西川享良</w:t>
              </w:r>
            </w:hyperlink>
          </w:p>
        </w:tc>
      </w:tr>
      <w:tr w:rsidR="00C21E1B" w:rsidRPr="00B43A04" w14:paraId="337592F1" w14:textId="77777777" w:rsidTr="008C5032">
        <w:trPr>
          <w:trHeight w:val="293"/>
        </w:trPr>
        <w:tc>
          <w:tcPr>
            <w:tcW w:w="1126" w:type="dxa"/>
            <w:vMerge/>
            <w:tcBorders>
              <w:bottom w:val="single" w:sz="2" w:space="0" w:color="auto"/>
            </w:tcBorders>
          </w:tcPr>
          <w:p w14:paraId="23C0E643" w14:textId="77777777" w:rsidR="00C21E1B" w:rsidRPr="003267B1" w:rsidRDefault="00C21E1B" w:rsidP="000B752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</w:p>
        </w:tc>
        <w:tc>
          <w:tcPr>
            <w:tcW w:w="840" w:type="dxa"/>
            <w:vMerge/>
            <w:tcBorders>
              <w:bottom w:val="single" w:sz="2" w:space="0" w:color="auto"/>
            </w:tcBorders>
          </w:tcPr>
          <w:p w14:paraId="3A4E4D64" w14:textId="77777777" w:rsidR="00C21E1B" w:rsidRPr="003267B1" w:rsidRDefault="00C21E1B" w:rsidP="000B752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</w:p>
        </w:tc>
        <w:tc>
          <w:tcPr>
            <w:tcW w:w="3168" w:type="dxa"/>
            <w:tcBorders>
              <w:bottom w:val="single" w:sz="2" w:space="0" w:color="auto"/>
            </w:tcBorders>
          </w:tcPr>
          <w:p w14:paraId="68FBBFE1" w14:textId="574C715F" w:rsidR="00C21E1B" w:rsidRPr="003267B1" w:rsidRDefault="00FB6361" w:rsidP="007C47B8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3267B1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「</w:t>
            </w:r>
            <w:r w:rsidRPr="003267B1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2016</w:t>
            </w:r>
            <w:r w:rsidRPr="003267B1"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  <w:t>年香川県観光プレゼンテーション日本語コンテスト」の受賞をめぐる準備プロセス及び検討＆アドバイス</w:t>
            </w:r>
          </w:p>
        </w:tc>
        <w:tc>
          <w:tcPr>
            <w:tcW w:w="3398" w:type="dxa"/>
            <w:tcBorders>
              <w:bottom w:val="single" w:sz="2" w:space="0" w:color="auto"/>
            </w:tcBorders>
          </w:tcPr>
          <w:p w14:paraId="1CFD10AE" w14:textId="5BEE5D52" w:rsidR="00C21E1B" w:rsidRPr="00FB6361" w:rsidRDefault="00FB6361" w:rsidP="00952F7F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  <w:proofErr w:type="gramStart"/>
            <w:r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（</w:t>
            </w:r>
            <w:proofErr w:type="gramEnd"/>
            <w:r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致理科技大学）</w:t>
            </w:r>
            <w:r>
              <w:rPr>
                <w:rFonts w:ascii="Times New Roman" w:eastAsia="MS Mincho" w:hAnsi="Times New Roman" w:cs="Times New Roman"/>
                <w:sz w:val="21"/>
                <w:szCs w:val="21"/>
              </w:rPr>
              <w:t>廖禹晴</w:t>
            </w:r>
            <w:r>
              <w:rPr>
                <w:rFonts w:ascii="Times New Roman" w:eastAsia="MS Mincho" w:hAnsi="Times New Roman" w:cs="Times New Roman" w:hint="eastAsia"/>
                <w:sz w:val="21"/>
                <w:szCs w:val="21"/>
              </w:rPr>
              <w:t>、</w:t>
            </w:r>
            <w:r>
              <w:rPr>
                <w:rFonts w:ascii="Times New Roman" w:eastAsia="MS Mincho" w:hAnsi="Times New Roman" w:cs="Times New Roman"/>
                <w:sz w:val="21"/>
                <w:szCs w:val="21"/>
              </w:rPr>
              <w:t>伍敏華</w:t>
            </w:r>
            <w:r>
              <w:rPr>
                <w:rFonts w:ascii="Times New Roman" w:eastAsia="MS Mincho" w:hAnsi="Times New Roman" w:cs="Times New Roman" w:hint="eastAsia"/>
                <w:sz w:val="21"/>
                <w:szCs w:val="21"/>
              </w:rPr>
              <w:t>、</w:t>
            </w:r>
            <w:r>
              <w:rPr>
                <w:rFonts w:ascii="Times New Roman" w:eastAsia="MS Mincho" w:hAnsi="Times New Roman" w:cs="Times New Roman"/>
                <w:sz w:val="21"/>
                <w:szCs w:val="21"/>
              </w:rPr>
              <w:t>孫孟賢</w:t>
            </w:r>
            <w:r>
              <w:rPr>
                <w:rFonts w:ascii="Times New Roman" w:eastAsia="MS Mincho" w:hAnsi="Times New Roman" w:cs="Times New Roman" w:hint="eastAsia"/>
                <w:sz w:val="21"/>
                <w:szCs w:val="21"/>
              </w:rPr>
              <w:t>、</w:t>
            </w:r>
            <w:r w:rsidRPr="001605B8">
              <w:rPr>
                <w:rFonts w:ascii="Times New Roman" w:eastAsia="MS Mincho" w:hAnsi="Times New Roman" w:cs="Times New Roman"/>
                <w:sz w:val="21"/>
                <w:szCs w:val="21"/>
              </w:rPr>
              <w:t>游揚晴</w:t>
            </w:r>
          </w:p>
        </w:tc>
      </w:tr>
      <w:tr w:rsidR="001E12D1" w:rsidRPr="00B43A04" w14:paraId="5FE7344A" w14:textId="77777777" w:rsidTr="008C5032">
        <w:trPr>
          <w:trHeight w:val="357"/>
        </w:trPr>
        <w:tc>
          <w:tcPr>
            <w:tcW w:w="1126" w:type="dxa"/>
            <w:tcBorders>
              <w:top w:val="single" w:sz="2" w:space="0" w:color="auto"/>
            </w:tcBorders>
          </w:tcPr>
          <w:p w14:paraId="08677260" w14:textId="6F0F8B70" w:rsidR="001E12D1" w:rsidRPr="003267B1" w:rsidRDefault="00437206" w:rsidP="000B752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  <w:r w:rsidRPr="003267B1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15</w:t>
            </w:r>
            <w:r w:rsidR="001E12D1" w:rsidRPr="003267B1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:</w:t>
            </w:r>
            <w:r w:rsidRPr="003267B1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35</w:t>
            </w:r>
            <w:r w:rsidR="002C2FCC" w:rsidRPr="003267B1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-1</w:t>
            </w:r>
            <w:r w:rsidRPr="003267B1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5</w:t>
            </w:r>
            <w:r w:rsidR="004C3FC4" w:rsidRPr="003267B1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:</w:t>
            </w:r>
            <w:r w:rsidRPr="003267B1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45</w:t>
            </w:r>
          </w:p>
        </w:tc>
        <w:tc>
          <w:tcPr>
            <w:tcW w:w="7406" w:type="dxa"/>
            <w:gridSpan w:val="3"/>
            <w:tcBorders>
              <w:top w:val="single" w:sz="2" w:space="0" w:color="auto"/>
            </w:tcBorders>
          </w:tcPr>
          <w:p w14:paraId="32A4308C" w14:textId="548EEA88" w:rsidR="001E12D1" w:rsidRPr="003267B1" w:rsidRDefault="001E12D1" w:rsidP="00952F7F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3267B1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休憩</w:t>
            </w:r>
          </w:p>
        </w:tc>
      </w:tr>
      <w:tr w:rsidR="00775873" w:rsidRPr="00B43A04" w14:paraId="4B26FCB9" w14:textId="77777777" w:rsidTr="008C5032">
        <w:trPr>
          <w:trHeight w:val="261"/>
        </w:trPr>
        <w:tc>
          <w:tcPr>
            <w:tcW w:w="1126" w:type="dxa"/>
            <w:vMerge w:val="restart"/>
          </w:tcPr>
          <w:p w14:paraId="43E6B2DE" w14:textId="2B63736D" w:rsidR="00775873" w:rsidRPr="003267B1" w:rsidRDefault="00437206" w:rsidP="000B7528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3267B1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15:45</w:t>
            </w:r>
            <w:r w:rsidR="002C2FCC" w:rsidRPr="003267B1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-</w:t>
            </w:r>
            <w:r w:rsidRPr="003267B1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16:45</w:t>
            </w:r>
          </w:p>
        </w:tc>
        <w:tc>
          <w:tcPr>
            <w:tcW w:w="840" w:type="dxa"/>
            <w:vMerge w:val="restart"/>
          </w:tcPr>
          <w:p w14:paraId="0468CF3D" w14:textId="714F18F8" w:rsidR="00775873" w:rsidRPr="003267B1" w:rsidRDefault="007C1723" w:rsidP="000B752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  <w:r w:rsidRPr="003267B1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第三部</w:t>
            </w:r>
          </w:p>
        </w:tc>
        <w:tc>
          <w:tcPr>
            <w:tcW w:w="3168" w:type="dxa"/>
          </w:tcPr>
          <w:p w14:paraId="43E30072" w14:textId="17F9E6A9" w:rsidR="00775873" w:rsidRPr="003267B1" w:rsidRDefault="002C2FCC" w:rsidP="007C47B8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3267B1">
              <w:rPr>
                <w:rFonts w:hint="eastAsia"/>
                <w:sz w:val="21"/>
                <w:szCs w:val="21"/>
                <w:lang w:eastAsia="ja-JP"/>
              </w:rPr>
              <w:t>スマートフォンの選択に関する消費者行動の台日比較研究</w:t>
            </w:r>
          </w:p>
        </w:tc>
        <w:tc>
          <w:tcPr>
            <w:tcW w:w="3398" w:type="dxa"/>
          </w:tcPr>
          <w:p w14:paraId="7694F279" w14:textId="0C64319C" w:rsidR="00775873" w:rsidRPr="003267B1" w:rsidRDefault="00775873" w:rsidP="002C2FCC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  <w:proofErr w:type="gramStart"/>
            <w:r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（</w:t>
            </w:r>
            <w:proofErr w:type="gramEnd"/>
            <w:r w:rsidRPr="003267B1">
              <w:rPr>
                <w:rFonts w:ascii="Times New Roman" w:eastAsia="MS Mincho" w:hAnsi="Times New Roman" w:cs="Times New Roman" w:hint="eastAsia"/>
                <w:sz w:val="21"/>
                <w:szCs w:val="21"/>
              </w:rPr>
              <w:t>関西</w:t>
            </w:r>
            <w:r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大</w:t>
            </w:r>
            <w:r w:rsidRPr="003267B1">
              <w:rPr>
                <w:rFonts w:ascii="Times New Roman" w:eastAsia="MS Mincho" w:hAnsi="Times New Roman" w:cs="Times New Roman" w:hint="eastAsia"/>
                <w:sz w:val="21"/>
                <w:szCs w:val="21"/>
              </w:rPr>
              <w:t>学</w:t>
            </w:r>
            <w:r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）</w:t>
            </w:r>
            <w:r w:rsidR="002C2FCC" w:rsidRPr="003267B1">
              <w:rPr>
                <w:rFonts w:hint="eastAsia"/>
                <w:sz w:val="21"/>
                <w:szCs w:val="21"/>
              </w:rPr>
              <w:t>樫寛人、谷上琴音、藤井宏行、王鶴</w:t>
            </w:r>
          </w:p>
        </w:tc>
      </w:tr>
      <w:tr w:rsidR="007C47B8" w:rsidRPr="00B43A04" w14:paraId="7751D29E" w14:textId="77777777" w:rsidTr="008C5032">
        <w:trPr>
          <w:trHeight w:val="227"/>
        </w:trPr>
        <w:tc>
          <w:tcPr>
            <w:tcW w:w="1126" w:type="dxa"/>
            <w:vMerge/>
          </w:tcPr>
          <w:p w14:paraId="0F0ED695" w14:textId="77777777" w:rsidR="00ED1B11" w:rsidRPr="003267B1" w:rsidRDefault="00ED1B11" w:rsidP="000B752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</w:p>
        </w:tc>
        <w:tc>
          <w:tcPr>
            <w:tcW w:w="840" w:type="dxa"/>
            <w:vMerge/>
          </w:tcPr>
          <w:p w14:paraId="474AC71A" w14:textId="77777777" w:rsidR="00ED1B11" w:rsidRPr="003267B1" w:rsidRDefault="00ED1B11" w:rsidP="000B752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</w:p>
        </w:tc>
        <w:tc>
          <w:tcPr>
            <w:tcW w:w="3168" w:type="dxa"/>
          </w:tcPr>
          <w:p w14:paraId="16926864" w14:textId="3F4A6F98" w:rsidR="00ED1B11" w:rsidRPr="003267B1" w:rsidRDefault="00775873" w:rsidP="000B7528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3267B1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大学生の幸福度に関する台日比較研究</w:t>
            </w:r>
          </w:p>
        </w:tc>
        <w:tc>
          <w:tcPr>
            <w:tcW w:w="3398" w:type="dxa"/>
            <w:shd w:val="clear" w:color="auto" w:fill="auto"/>
          </w:tcPr>
          <w:p w14:paraId="09BB73B0" w14:textId="2D64D6C6" w:rsidR="00ED1B11" w:rsidRPr="003267B1" w:rsidRDefault="00ED1B11" w:rsidP="00775873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  <w:proofErr w:type="gramStart"/>
            <w:r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（</w:t>
            </w:r>
            <w:proofErr w:type="gramEnd"/>
            <w:r w:rsidRPr="003267B1">
              <w:rPr>
                <w:rFonts w:ascii="Times New Roman" w:eastAsia="MS Mincho" w:hAnsi="Times New Roman" w:cs="Times New Roman" w:hint="eastAsia"/>
                <w:sz w:val="21"/>
                <w:szCs w:val="21"/>
              </w:rPr>
              <w:t>関西</w:t>
            </w:r>
            <w:r w:rsidR="00775873" w:rsidRPr="003267B1">
              <w:rPr>
                <w:rFonts w:ascii="Times New Roman" w:eastAsia="MS Mincho" w:hAnsi="Times New Roman" w:cs="Times New Roman" w:hint="eastAsia"/>
                <w:sz w:val="21"/>
                <w:szCs w:val="21"/>
              </w:rPr>
              <w:t>学院</w:t>
            </w:r>
            <w:r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大</w:t>
            </w:r>
            <w:r w:rsidRPr="003267B1">
              <w:rPr>
                <w:rFonts w:ascii="Times New Roman" w:eastAsia="MS Mincho" w:hAnsi="Times New Roman" w:cs="Times New Roman" w:hint="eastAsia"/>
                <w:sz w:val="21"/>
                <w:szCs w:val="21"/>
              </w:rPr>
              <w:t>学</w:t>
            </w:r>
            <w:r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）</w:t>
            </w:r>
            <w:hyperlink r:id="rId9" w:tooltip="大床 潤" w:history="1">
              <w:r w:rsidR="00775873" w:rsidRPr="003267B1">
                <w:rPr>
                  <w:rFonts w:hint="eastAsia"/>
                  <w:sz w:val="21"/>
                  <w:szCs w:val="21"/>
                </w:rPr>
                <w:t>大床潤</w:t>
              </w:r>
            </w:hyperlink>
            <w:r w:rsidR="00775873" w:rsidRPr="003267B1">
              <w:rPr>
                <w:rFonts w:hint="eastAsia"/>
                <w:sz w:val="21"/>
                <w:szCs w:val="21"/>
              </w:rPr>
              <w:t>、</w:t>
            </w:r>
            <w:hyperlink r:id="rId10" w:tooltip="葦苅 秀紀" w:history="1">
              <w:r w:rsidR="00775873" w:rsidRPr="003267B1">
                <w:rPr>
                  <w:rFonts w:hint="eastAsia"/>
                  <w:sz w:val="21"/>
                  <w:szCs w:val="21"/>
                </w:rPr>
                <w:t>葦苅秀紀</w:t>
              </w:r>
            </w:hyperlink>
            <w:r w:rsidR="00775873" w:rsidRPr="003267B1">
              <w:rPr>
                <w:rFonts w:hint="eastAsia"/>
                <w:sz w:val="21"/>
                <w:szCs w:val="21"/>
              </w:rPr>
              <w:t>、</w:t>
            </w:r>
            <w:hyperlink r:id="rId11" w:tooltip="梶谷 和矢" w:history="1">
              <w:r w:rsidR="00775873" w:rsidRPr="003267B1">
                <w:rPr>
                  <w:rFonts w:hint="eastAsia"/>
                  <w:sz w:val="21"/>
                  <w:szCs w:val="21"/>
                </w:rPr>
                <w:t>梶谷和矢</w:t>
              </w:r>
            </w:hyperlink>
            <w:r w:rsidR="00775873" w:rsidRPr="003267B1">
              <w:rPr>
                <w:rFonts w:hint="eastAsia"/>
                <w:sz w:val="21"/>
                <w:szCs w:val="21"/>
              </w:rPr>
              <w:t>、</w:t>
            </w:r>
            <w:hyperlink r:id="rId12" w:tooltip="西崎 彰" w:history="1">
              <w:r w:rsidR="00775873" w:rsidRPr="003267B1">
                <w:rPr>
                  <w:rFonts w:hint="eastAsia"/>
                  <w:sz w:val="21"/>
                  <w:szCs w:val="21"/>
                </w:rPr>
                <w:t>西崎彰</w:t>
              </w:r>
            </w:hyperlink>
          </w:p>
        </w:tc>
      </w:tr>
      <w:tr w:rsidR="007C47B8" w:rsidRPr="00B43A04" w14:paraId="277C13FD" w14:textId="77777777" w:rsidTr="008C5032">
        <w:trPr>
          <w:trHeight w:val="716"/>
        </w:trPr>
        <w:tc>
          <w:tcPr>
            <w:tcW w:w="1126" w:type="dxa"/>
            <w:vMerge w:val="restart"/>
          </w:tcPr>
          <w:p w14:paraId="1909F3A2" w14:textId="06AA97AC" w:rsidR="007C47B8" w:rsidRPr="003267B1" w:rsidRDefault="007C47B8" w:rsidP="000B7528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16:</w:t>
            </w:r>
            <w:r w:rsidR="00437206" w:rsidRPr="003267B1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45</w:t>
            </w:r>
            <w:r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-1</w:t>
            </w:r>
            <w:r w:rsidRPr="003267B1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7</w:t>
            </w:r>
            <w:r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:</w:t>
            </w:r>
            <w:r w:rsidRPr="003267B1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00</w:t>
            </w:r>
          </w:p>
        </w:tc>
        <w:tc>
          <w:tcPr>
            <w:tcW w:w="840" w:type="dxa"/>
          </w:tcPr>
          <w:p w14:paraId="2DD4479F" w14:textId="77777777" w:rsidR="007C47B8" w:rsidRPr="003267B1" w:rsidRDefault="007C47B8" w:rsidP="000B752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  <w:r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閉幕式</w:t>
            </w:r>
          </w:p>
        </w:tc>
        <w:tc>
          <w:tcPr>
            <w:tcW w:w="6566" w:type="dxa"/>
            <w:gridSpan w:val="2"/>
          </w:tcPr>
          <w:p w14:paraId="01FC7F2D" w14:textId="77777777" w:rsidR="00673BD0" w:rsidRPr="003267B1" w:rsidRDefault="00673BD0" w:rsidP="000B752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  <w:r w:rsidRPr="003267B1">
              <w:rPr>
                <w:rFonts w:ascii="Times New Roman" w:eastAsia="MS Mincho" w:hAnsi="Times New Roman" w:cs="Times New Roman" w:hint="eastAsia"/>
                <w:sz w:val="21"/>
                <w:szCs w:val="21"/>
              </w:rPr>
              <w:t>大</w:t>
            </w:r>
            <w:proofErr w:type="gramStart"/>
            <w:r w:rsidRPr="003267B1">
              <w:rPr>
                <w:rFonts w:ascii="Times New Roman" w:eastAsia="MS Mincho" w:hAnsi="Times New Roman" w:cs="Times New Roman" w:hint="eastAsia"/>
                <w:sz w:val="21"/>
                <w:szCs w:val="21"/>
              </w:rPr>
              <w:t>藪亮准</w:t>
            </w:r>
            <w:proofErr w:type="gramEnd"/>
            <w:r w:rsidRPr="003267B1">
              <w:rPr>
                <w:rFonts w:ascii="Times New Roman" w:eastAsia="MS Mincho" w:hAnsi="Times New Roman" w:cs="Times New Roman" w:hint="eastAsia"/>
                <w:sz w:val="21"/>
                <w:szCs w:val="21"/>
              </w:rPr>
              <w:t>教授総評</w:t>
            </w:r>
          </w:p>
          <w:p w14:paraId="12F2E1F8" w14:textId="4EA79F63" w:rsidR="00673BD0" w:rsidRPr="003267B1" w:rsidRDefault="007C47B8" w:rsidP="000B752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  <w:proofErr w:type="gramStart"/>
            <w:r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伊佐田百</w:t>
            </w:r>
            <w:proofErr w:type="gramEnd"/>
            <w:r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合子教授</w:t>
            </w:r>
            <w:r w:rsidRPr="003267B1">
              <w:rPr>
                <w:rFonts w:ascii="Times New Roman" w:eastAsia="MS Mincho" w:hAnsi="Times New Roman" w:cs="Times New Roman" w:hint="eastAsia"/>
                <w:sz w:val="21"/>
                <w:szCs w:val="21"/>
              </w:rPr>
              <w:t>総評</w:t>
            </w:r>
          </w:p>
          <w:p w14:paraId="40160032" w14:textId="71E935B2" w:rsidR="007C47B8" w:rsidRPr="003267B1" w:rsidRDefault="007C47B8" w:rsidP="000B752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  <w:proofErr w:type="gramStart"/>
            <w:r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伊佐田</w:t>
            </w:r>
            <w:proofErr w:type="gramEnd"/>
            <w:r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文</w:t>
            </w:r>
            <w:r w:rsidRPr="003267B1">
              <w:rPr>
                <w:rFonts w:ascii="MS Mincho" w:eastAsia="MS Mincho" w:hAnsi="MS Mincho" w:cs="Times New Roman" w:hint="eastAsia"/>
                <w:sz w:val="21"/>
                <w:szCs w:val="21"/>
              </w:rPr>
              <w:t>彦</w:t>
            </w:r>
            <w:r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教授</w:t>
            </w:r>
            <w:r w:rsidR="00673BD0" w:rsidRPr="003267B1">
              <w:rPr>
                <w:rFonts w:ascii="Times New Roman" w:eastAsia="MS Mincho" w:hAnsi="Times New Roman" w:cs="Times New Roman" w:hint="eastAsia"/>
                <w:sz w:val="21"/>
                <w:szCs w:val="21"/>
              </w:rPr>
              <w:t>総評</w:t>
            </w:r>
          </w:p>
          <w:p w14:paraId="522D1B45" w14:textId="470F13CE" w:rsidR="007C47B8" w:rsidRPr="003267B1" w:rsidRDefault="00673BD0" w:rsidP="000B752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  <w:r w:rsidRPr="003267B1">
              <w:rPr>
                <w:rFonts w:ascii="MS Mincho" w:eastAsia="MS Mincho" w:hAnsi="MS Mincho" w:cs="Times New Roman" w:hint="eastAsia"/>
                <w:sz w:val="21"/>
                <w:szCs w:val="21"/>
              </w:rPr>
              <w:t>鄧</w:t>
            </w:r>
            <w:r w:rsidRPr="003267B1">
              <w:rPr>
                <w:rFonts w:ascii="Times New Roman" w:eastAsia="MS Mincho" w:hAnsi="Times New Roman" w:cs="Times New Roman"/>
                <w:sz w:val="21"/>
                <w:szCs w:val="21"/>
              </w:rPr>
              <w:t>主任</w:t>
            </w:r>
            <w:r w:rsidRPr="003267B1">
              <w:rPr>
                <w:rFonts w:ascii="Times New Roman" w:eastAsia="MS Mincho" w:hAnsi="Times New Roman" w:cs="Times New Roman" w:hint="eastAsia"/>
                <w:sz w:val="21"/>
                <w:szCs w:val="21"/>
              </w:rPr>
              <w:t>挨</w:t>
            </w:r>
            <w:proofErr w:type="gramStart"/>
            <w:r w:rsidRPr="003267B1">
              <w:rPr>
                <w:rFonts w:ascii="Times New Roman" w:eastAsia="MS Mincho" w:hAnsi="Times New Roman" w:cs="Times New Roman" w:hint="eastAsia"/>
                <w:sz w:val="21"/>
                <w:szCs w:val="21"/>
              </w:rPr>
              <w:t>拶</w:t>
            </w:r>
            <w:proofErr w:type="gramEnd"/>
          </w:p>
        </w:tc>
      </w:tr>
      <w:tr w:rsidR="007C47B8" w:rsidRPr="00B43A04" w14:paraId="1DD449B7" w14:textId="77777777" w:rsidTr="008C5032">
        <w:trPr>
          <w:trHeight w:val="342"/>
        </w:trPr>
        <w:tc>
          <w:tcPr>
            <w:tcW w:w="1126" w:type="dxa"/>
            <w:vMerge/>
          </w:tcPr>
          <w:p w14:paraId="5E17964B" w14:textId="77777777" w:rsidR="007C47B8" w:rsidRPr="003267B1" w:rsidRDefault="007C47B8" w:rsidP="000B752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</w:p>
        </w:tc>
        <w:tc>
          <w:tcPr>
            <w:tcW w:w="7406" w:type="dxa"/>
            <w:gridSpan w:val="3"/>
          </w:tcPr>
          <w:p w14:paraId="61E809FE" w14:textId="2A807A47" w:rsidR="007C47B8" w:rsidRPr="003267B1" w:rsidRDefault="007C47B8" w:rsidP="000B752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  <w:r w:rsidRPr="003267B1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記念撮影</w:t>
            </w:r>
          </w:p>
        </w:tc>
      </w:tr>
      <w:tr w:rsidR="007C47B8" w:rsidRPr="00B43A04" w14:paraId="15E9A6CB" w14:textId="77777777" w:rsidTr="008C5032">
        <w:trPr>
          <w:trHeight w:val="211"/>
        </w:trPr>
        <w:tc>
          <w:tcPr>
            <w:tcW w:w="1126" w:type="dxa"/>
          </w:tcPr>
          <w:p w14:paraId="741CAF4B" w14:textId="3617E604" w:rsidR="007C47B8" w:rsidRPr="003267B1" w:rsidRDefault="00775873" w:rsidP="000B7528">
            <w:pPr>
              <w:rPr>
                <w:rFonts w:ascii="Times New Roman" w:eastAsia="MS Mincho" w:hAnsi="Times New Roman" w:cs="Times New Roman"/>
                <w:sz w:val="21"/>
                <w:szCs w:val="21"/>
                <w:lang w:eastAsia="ja-JP"/>
              </w:rPr>
            </w:pPr>
            <w:r w:rsidRPr="003267B1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17</w:t>
            </w:r>
            <w:r w:rsidR="00312E21" w:rsidRPr="003267B1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:00-18:0</w:t>
            </w:r>
            <w:r w:rsidRPr="003267B1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0</w:t>
            </w:r>
          </w:p>
        </w:tc>
        <w:tc>
          <w:tcPr>
            <w:tcW w:w="7406" w:type="dxa"/>
            <w:gridSpan w:val="3"/>
          </w:tcPr>
          <w:p w14:paraId="34AE185E" w14:textId="65D84B43" w:rsidR="007C47B8" w:rsidRPr="003267B1" w:rsidRDefault="00312E21" w:rsidP="000B7528">
            <w:pPr>
              <w:rPr>
                <w:rFonts w:ascii="Times New Roman" w:eastAsia="MS Mincho" w:hAnsi="Times New Roman" w:cs="Times New Roman"/>
                <w:sz w:val="21"/>
                <w:szCs w:val="21"/>
              </w:rPr>
            </w:pPr>
            <w:r w:rsidRPr="003267B1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交流</w:t>
            </w:r>
            <w:r w:rsidR="00775873" w:rsidRPr="003267B1">
              <w:rPr>
                <w:rFonts w:ascii="Times New Roman" w:eastAsia="MS Mincho" w:hAnsi="Times New Roman" w:cs="Times New Roman" w:hint="eastAsia"/>
                <w:sz w:val="21"/>
                <w:szCs w:val="21"/>
                <w:lang w:eastAsia="ja-JP"/>
              </w:rPr>
              <w:t>会</w:t>
            </w:r>
          </w:p>
        </w:tc>
      </w:tr>
    </w:tbl>
    <w:p w14:paraId="0AF44BB9" w14:textId="13450C47" w:rsidR="002C2FCC" w:rsidRPr="002C2FCC" w:rsidRDefault="007C47B8" w:rsidP="00775873">
      <w:pPr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 w:hint="eastAsia"/>
        </w:rPr>
        <w:t xml:space="preserve">　　　　</w:t>
      </w:r>
      <w:r w:rsidR="000B7528" w:rsidRPr="00B43A04">
        <w:rPr>
          <w:rFonts w:ascii="Times New Roman" w:eastAsia="MS Mincho" w:hAnsi="Times New Roman" w:cs="Times New Roman"/>
        </w:rPr>
        <w:t>報告時間：</w:t>
      </w:r>
      <w:r w:rsidR="000B7528" w:rsidRPr="00B43A04">
        <w:rPr>
          <w:rFonts w:ascii="Times New Roman" w:eastAsia="MS Mincho" w:hAnsi="Times New Roman" w:cs="Times New Roman"/>
        </w:rPr>
        <w:t>20</w:t>
      </w:r>
      <w:r w:rsidR="000B7528" w:rsidRPr="00B43A04">
        <w:rPr>
          <w:rFonts w:ascii="Times New Roman" w:eastAsia="MS Mincho" w:hAnsi="Times New Roman" w:cs="Times New Roman"/>
        </w:rPr>
        <w:t>分</w:t>
      </w:r>
      <w:r>
        <w:rPr>
          <w:rFonts w:ascii="Times New Roman" w:eastAsia="MS Mincho" w:hAnsi="Times New Roman" w:cs="Times New Roman" w:hint="eastAsia"/>
        </w:rPr>
        <w:t>、</w:t>
      </w:r>
      <w:r w:rsidR="00B43A04">
        <w:rPr>
          <w:rFonts w:ascii="Times New Roman" w:eastAsia="MS Mincho" w:hAnsi="Times New Roman" w:cs="Times New Roman"/>
        </w:rPr>
        <w:t>質疑</w:t>
      </w:r>
      <w:r w:rsidR="00B43A04">
        <w:rPr>
          <w:rFonts w:ascii="Times New Roman" w:eastAsia="MS Mincho" w:hAnsi="Times New Roman" w:cs="Times New Roman" w:hint="eastAsia"/>
        </w:rPr>
        <w:t>応答</w:t>
      </w:r>
      <w:r w:rsidR="000B7528" w:rsidRPr="00B43A04">
        <w:rPr>
          <w:rFonts w:ascii="Times New Roman" w:eastAsia="MS Mincho" w:hAnsi="Times New Roman" w:cs="Times New Roman"/>
        </w:rPr>
        <w:t>：</w:t>
      </w:r>
      <w:r w:rsidR="000B7528" w:rsidRPr="00B43A04">
        <w:rPr>
          <w:rFonts w:ascii="Times New Roman" w:eastAsia="MS Mincho" w:hAnsi="Times New Roman" w:cs="Times New Roman"/>
        </w:rPr>
        <w:t>10</w:t>
      </w:r>
      <w:r w:rsidR="00775873">
        <w:rPr>
          <w:rFonts w:ascii="Times New Roman" w:eastAsia="MS Mincho" w:hAnsi="Times New Roman" w:cs="Times New Roman" w:hint="eastAsia"/>
        </w:rPr>
        <w:t>分</w:t>
      </w:r>
      <w:proofErr w:type="gramStart"/>
      <w:r w:rsidR="002C2FCC">
        <w:rPr>
          <w:rFonts w:ascii="Times New Roman" w:eastAsia="MS Mincho" w:hAnsi="Times New Roman" w:cs="Times New Roman" w:hint="eastAsia"/>
        </w:rPr>
        <w:t>（</w:t>
      </w:r>
      <w:proofErr w:type="gramEnd"/>
      <w:r w:rsidR="002C2FCC">
        <w:rPr>
          <w:rFonts w:ascii="Times New Roman" w:eastAsia="MS Mincho" w:hAnsi="Times New Roman" w:cs="Times New Roman" w:hint="eastAsia"/>
        </w:rPr>
        <w:t>致理：発表</w:t>
      </w:r>
      <w:r w:rsidR="002C2FCC">
        <w:rPr>
          <w:rFonts w:ascii="Times New Roman" w:eastAsia="MS Mincho" w:hAnsi="Times New Roman" w:cs="Times New Roman" w:hint="eastAsia"/>
        </w:rPr>
        <w:t>15</w:t>
      </w:r>
      <w:r w:rsidR="002C2FCC">
        <w:rPr>
          <w:rFonts w:ascii="Times New Roman" w:eastAsia="MS Mincho" w:hAnsi="Times New Roman" w:cs="Times New Roman" w:hint="eastAsia"/>
        </w:rPr>
        <w:t>分、質疑</w:t>
      </w:r>
      <w:r w:rsidR="002C2FCC">
        <w:rPr>
          <w:rFonts w:ascii="Times New Roman" w:eastAsia="MS Mincho" w:hAnsi="Times New Roman" w:cs="Times New Roman" w:hint="eastAsia"/>
        </w:rPr>
        <w:t>5</w:t>
      </w:r>
      <w:r w:rsidR="002C2FCC">
        <w:rPr>
          <w:rFonts w:ascii="Times New Roman" w:eastAsia="MS Mincho" w:hAnsi="Times New Roman" w:cs="Times New Roman" w:hint="eastAsia"/>
        </w:rPr>
        <w:t>分）</w:t>
      </w:r>
    </w:p>
    <w:sectPr w:rsidR="002C2FCC" w:rsidRPr="002C2FCC" w:rsidSect="00B233B1">
      <w:footerReference w:type="default" r:id="rId13"/>
      <w:pgSz w:w="11906" w:h="16838"/>
      <w:pgMar w:top="851" w:right="1797" w:bottom="851" w:left="1797" w:header="851" w:footer="992" w:gutter="0"/>
      <w:cols w:space="425"/>
      <w:docGrid w:type="linesAndChars" w:linePitch="360" w:charSpace="-43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CABCC2" w14:textId="77777777" w:rsidR="00225229" w:rsidRDefault="00225229" w:rsidP="000B7528">
      <w:r>
        <w:separator/>
      </w:r>
    </w:p>
  </w:endnote>
  <w:endnote w:type="continuationSeparator" w:id="0">
    <w:p w14:paraId="2972B9D9" w14:textId="77777777" w:rsidR="00225229" w:rsidRDefault="00225229" w:rsidP="000B7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04532"/>
      <w:docPartObj>
        <w:docPartGallery w:val="Page Numbers (Bottom of Page)"/>
        <w:docPartUnique/>
      </w:docPartObj>
    </w:sdtPr>
    <w:sdtEndPr/>
    <w:sdtContent>
      <w:p w14:paraId="5777E748" w14:textId="77777777" w:rsidR="006C6060" w:rsidRDefault="0096456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1AA6" w:rsidRPr="00D51AA6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14:paraId="2DF0A720" w14:textId="77777777" w:rsidR="006C6060" w:rsidRDefault="0022522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58C32E" w14:textId="77777777" w:rsidR="00225229" w:rsidRDefault="00225229" w:rsidP="000B7528">
      <w:r>
        <w:separator/>
      </w:r>
    </w:p>
  </w:footnote>
  <w:footnote w:type="continuationSeparator" w:id="0">
    <w:p w14:paraId="7DCAE124" w14:textId="77777777" w:rsidR="00225229" w:rsidRDefault="00225229" w:rsidP="000B75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308FC"/>
    <w:multiLevelType w:val="hybridMultilevel"/>
    <w:tmpl w:val="FA88E20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FF96CAC"/>
    <w:multiLevelType w:val="hybridMultilevel"/>
    <w:tmpl w:val="FF36497E"/>
    <w:lvl w:ilvl="0" w:tplc="84E005DA">
      <w:start w:val="2"/>
      <w:numFmt w:val="bullet"/>
      <w:lvlText w:val="※"/>
      <w:lvlJc w:val="left"/>
      <w:pPr>
        <w:ind w:left="360" w:hanging="360"/>
      </w:pPr>
      <w:rPr>
        <w:rFonts w:ascii="MS Mincho" w:eastAsia="MS Mincho" w:hAnsi="MS Mincho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6"/>
  <w:bordersDoNotSurroundHeader/>
  <w:bordersDoNotSurroundFooter/>
  <w:proofState w:spelling="clean" w:grammar="clean"/>
  <w:defaultTabStop w:val="480"/>
  <w:drawingGridHorizontalSpacing w:val="21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3D1"/>
    <w:rsid w:val="00016F23"/>
    <w:rsid w:val="00025534"/>
    <w:rsid w:val="00060117"/>
    <w:rsid w:val="000B517E"/>
    <w:rsid w:val="000B7528"/>
    <w:rsid w:val="000E02B8"/>
    <w:rsid w:val="00115448"/>
    <w:rsid w:val="00124D71"/>
    <w:rsid w:val="00130532"/>
    <w:rsid w:val="001605B8"/>
    <w:rsid w:val="00160F2C"/>
    <w:rsid w:val="0017253E"/>
    <w:rsid w:val="001A1530"/>
    <w:rsid w:val="001A251D"/>
    <w:rsid w:val="001B2854"/>
    <w:rsid w:val="001D4544"/>
    <w:rsid w:val="001E12D1"/>
    <w:rsid w:val="00207CC7"/>
    <w:rsid w:val="00214250"/>
    <w:rsid w:val="00225229"/>
    <w:rsid w:val="00245C2D"/>
    <w:rsid w:val="0025290A"/>
    <w:rsid w:val="002665CA"/>
    <w:rsid w:val="002803D1"/>
    <w:rsid w:val="002A4EA0"/>
    <w:rsid w:val="002C2FCC"/>
    <w:rsid w:val="002D2A07"/>
    <w:rsid w:val="002D6793"/>
    <w:rsid w:val="002D79A5"/>
    <w:rsid w:val="002F0486"/>
    <w:rsid w:val="002F184C"/>
    <w:rsid w:val="00312E21"/>
    <w:rsid w:val="003267B1"/>
    <w:rsid w:val="00354FD0"/>
    <w:rsid w:val="003637E0"/>
    <w:rsid w:val="003D2DC8"/>
    <w:rsid w:val="00417BC0"/>
    <w:rsid w:val="00424C73"/>
    <w:rsid w:val="00437206"/>
    <w:rsid w:val="0045095B"/>
    <w:rsid w:val="004723B3"/>
    <w:rsid w:val="0049371C"/>
    <w:rsid w:val="004C3FC4"/>
    <w:rsid w:val="004F0856"/>
    <w:rsid w:val="004F5A87"/>
    <w:rsid w:val="00545006"/>
    <w:rsid w:val="00583ED1"/>
    <w:rsid w:val="00586BD9"/>
    <w:rsid w:val="005B4DF2"/>
    <w:rsid w:val="005E7706"/>
    <w:rsid w:val="00673BD0"/>
    <w:rsid w:val="006E3445"/>
    <w:rsid w:val="006E7C0F"/>
    <w:rsid w:val="006F0839"/>
    <w:rsid w:val="006F4257"/>
    <w:rsid w:val="00753D24"/>
    <w:rsid w:val="00774B7B"/>
    <w:rsid w:val="00775873"/>
    <w:rsid w:val="00782497"/>
    <w:rsid w:val="0079016C"/>
    <w:rsid w:val="007931F1"/>
    <w:rsid w:val="007C1723"/>
    <w:rsid w:val="007C47B8"/>
    <w:rsid w:val="00802737"/>
    <w:rsid w:val="00811541"/>
    <w:rsid w:val="00813D46"/>
    <w:rsid w:val="00846C46"/>
    <w:rsid w:val="008645B3"/>
    <w:rsid w:val="00876002"/>
    <w:rsid w:val="008C0583"/>
    <w:rsid w:val="008C5032"/>
    <w:rsid w:val="00910AF2"/>
    <w:rsid w:val="009331E6"/>
    <w:rsid w:val="00952F7F"/>
    <w:rsid w:val="00964564"/>
    <w:rsid w:val="009D3540"/>
    <w:rsid w:val="009F182E"/>
    <w:rsid w:val="00A016DD"/>
    <w:rsid w:val="00A366EE"/>
    <w:rsid w:val="00A404B6"/>
    <w:rsid w:val="00A65AFF"/>
    <w:rsid w:val="00A86528"/>
    <w:rsid w:val="00AB5ADB"/>
    <w:rsid w:val="00B233B1"/>
    <w:rsid w:val="00B43A04"/>
    <w:rsid w:val="00B92F34"/>
    <w:rsid w:val="00B958C9"/>
    <w:rsid w:val="00BA05D0"/>
    <w:rsid w:val="00C21E1B"/>
    <w:rsid w:val="00C21F73"/>
    <w:rsid w:val="00C35435"/>
    <w:rsid w:val="00C41907"/>
    <w:rsid w:val="00C44DD2"/>
    <w:rsid w:val="00CD0627"/>
    <w:rsid w:val="00D51AA6"/>
    <w:rsid w:val="00D53A05"/>
    <w:rsid w:val="00D570A5"/>
    <w:rsid w:val="00D644EF"/>
    <w:rsid w:val="00D766F2"/>
    <w:rsid w:val="00D84690"/>
    <w:rsid w:val="00DA42B3"/>
    <w:rsid w:val="00DC36F1"/>
    <w:rsid w:val="00E66A6B"/>
    <w:rsid w:val="00EB5BA1"/>
    <w:rsid w:val="00ED1B11"/>
    <w:rsid w:val="00ED539E"/>
    <w:rsid w:val="00F1734F"/>
    <w:rsid w:val="00F6282E"/>
    <w:rsid w:val="00F66849"/>
    <w:rsid w:val="00F8121D"/>
    <w:rsid w:val="00FA0E39"/>
    <w:rsid w:val="00FB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F08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75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B752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B75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B7528"/>
    <w:rPr>
      <w:sz w:val="20"/>
      <w:szCs w:val="20"/>
    </w:rPr>
  </w:style>
  <w:style w:type="table" w:styleId="a7">
    <w:name w:val="Table Grid"/>
    <w:basedOn w:val="a1"/>
    <w:uiPriority w:val="59"/>
    <w:rsid w:val="000B75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44DD2"/>
    <w:pPr>
      <w:ind w:leftChars="200" w:left="480"/>
    </w:pPr>
  </w:style>
  <w:style w:type="paragraph" w:styleId="a9">
    <w:name w:val="Date"/>
    <w:basedOn w:val="a"/>
    <w:next w:val="a"/>
    <w:link w:val="aa"/>
    <w:uiPriority w:val="99"/>
    <w:semiHidden/>
    <w:unhideWhenUsed/>
    <w:rsid w:val="00207CC7"/>
  </w:style>
  <w:style w:type="character" w:customStyle="1" w:styleId="aa">
    <w:name w:val="日期 字元"/>
    <w:basedOn w:val="a0"/>
    <w:link w:val="a9"/>
    <w:uiPriority w:val="99"/>
    <w:semiHidden/>
    <w:rsid w:val="00207C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75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B752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B75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B7528"/>
    <w:rPr>
      <w:sz w:val="20"/>
      <w:szCs w:val="20"/>
    </w:rPr>
  </w:style>
  <w:style w:type="table" w:styleId="a7">
    <w:name w:val="Table Grid"/>
    <w:basedOn w:val="a1"/>
    <w:uiPriority w:val="59"/>
    <w:rsid w:val="000B75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44DD2"/>
    <w:pPr>
      <w:ind w:leftChars="200" w:left="480"/>
    </w:pPr>
  </w:style>
  <w:style w:type="paragraph" w:styleId="a9">
    <w:name w:val="Date"/>
    <w:basedOn w:val="a"/>
    <w:next w:val="a"/>
    <w:link w:val="aa"/>
    <w:uiPriority w:val="99"/>
    <w:semiHidden/>
    <w:unhideWhenUsed/>
    <w:rsid w:val="00207CC7"/>
  </w:style>
  <w:style w:type="character" w:customStyle="1" w:styleId="aa">
    <w:name w:val="日期 字元"/>
    <w:basedOn w:val="a0"/>
    <w:link w:val="a9"/>
    <w:uiPriority w:val="99"/>
    <w:semiHidden/>
    <w:rsid w:val="00207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4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5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929654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509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47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81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445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54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947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3122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083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037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5711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5904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616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97856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2542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3523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28262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69906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26771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2538910">
                                                                                                  <w:marLeft w:val="120"/>
                                                                                                  <w:marRight w:val="135"/>
                                                                                                  <w:marTop w:val="15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018974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34428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7169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2110780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10614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9319651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42573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182053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2128833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ozulive.com/mpAddress/list?mid=1%3A996650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cybozulive.com/mpAddress/list?mid=2%3A9942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cybozulive.com/mpAddress/list?mid=1%3A99489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ybozulive.com/mpAddress/list?mid=1%3A9990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ybozulive.com/mpAddress/list?mid=1%3A99468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2017-12-12T08:33:00Z</cp:lastPrinted>
  <dcterms:created xsi:type="dcterms:W3CDTF">2017-11-22T07:46:00Z</dcterms:created>
  <dcterms:modified xsi:type="dcterms:W3CDTF">2017-12-19T05:39:00Z</dcterms:modified>
</cp:coreProperties>
</file>